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65" w:rsidRDefault="006A5965" w:rsidP="00F653B7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</w:p>
    <w:p w:rsidR="006A5965" w:rsidRPr="00106B6D" w:rsidRDefault="006A5965" w:rsidP="00F653B7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ПРОЄКТ РІШЕННЯ</w:t>
      </w:r>
    </w:p>
    <w:p w:rsidR="006A5965" w:rsidRDefault="006A5965" w:rsidP="006A5965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6A5965" w:rsidRDefault="006A5965" w:rsidP="006A5965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</w:p>
    <w:p w:rsidR="006A5965" w:rsidRPr="00106B6D" w:rsidRDefault="006A5965" w:rsidP="006A5965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2199"/>
        <w:gridCol w:w="992"/>
      </w:tblGrid>
      <w:tr w:rsidR="006B1F50" w:rsidRPr="00F1129B" w:rsidTr="00FE1DFE">
        <w:tc>
          <w:tcPr>
            <w:tcW w:w="3190" w:type="dxa"/>
            <w:hideMark/>
          </w:tcPr>
          <w:p w:rsidR="006B1F50" w:rsidRPr="00F1129B" w:rsidRDefault="00DF784C" w:rsidP="0022071A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 w:rsidRPr="00F1129B">
              <w:rPr>
                <w:rFonts w:eastAsia="Calibri"/>
                <w:b/>
                <w:sz w:val="24"/>
                <w:lang w:eastAsia="en-US"/>
              </w:rPr>
              <w:t>2</w:t>
            </w:r>
            <w:r w:rsidR="006021F5">
              <w:rPr>
                <w:rFonts w:eastAsia="Calibri"/>
                <w:b/>
                <w:sz w:val="24"/>
                <w:lang w:eastAsia="en-US"/>
              </w:rPr>
              <w:t>6</w:t>
            </w:r>
            <w:r w:rsidR="006B1F50" w:rsidRPr="00F1129B">
              <w:rPr>
                <w:rFonts w:eastAsia="Calibri"/>
                <w:b/>
                <w:sz w:val="24"/>
                <w:lang w:eastAsia="en-US"/>
              </w:rPr>
              <w:t>.</w:t>
            </w:r>
            <w:r w:rsidR="002D2270">
              <w:rPr>
                <w:rFonts w:eastAsia="Calibri"/>
                <w:b/>
                <w:sz w:val="24"/>
                <w:lang w:eastAsia="en-US"/>
              </w:rPr>
              <w:t>0</w:t>
            </w:r>
            <w:r w:rsidR="00EF0A92">
              <w:rPr>
                <w:rFonts w:eastAsia="Calibri"/>
                <w:b/>
                <w:sz w:val="24"/>
                <w:lang w:eastAsia="en-US"/>
              </w:rPr>
              <w:t>5</w:t>
            </w:r>
            <w:r w:rsidR="002D2270">
              <w:rPr>
                <w:rFonts w:eastAsia="Calibri"/>
                <w:b/>
                <w:sz w:val="24"/>
                <w:lang w:eastAsia="en-US"/>
              </w:rPr>
              <w:t>.</w:t>
            </w:r>
            <w:r w:rsidR="006B1F50" w:rsidRPr="00F1129B">
              <w:rPr>
                <w:rFonts w:eastAsia="Calibri"/>
                <w:b/>
                <w:sz w:val="24"/>
                <w:lang w:eastAsia="en-US"/>
              </w:rPr>
              <w:t>202</w:t>
            </w:r>
            <w:r w:rsidR="00EF0A92">
              <w:rPr>
                <w:rFonts w:eastAsia="Calibri"/>
                <w:b/>
                <w:sz w:val="24"/>
                <w:lang w:eastAsia="en-US"/>
              </w:rPr>
              <w:t>6</w:t>
            </w:r>
          </w:p>
        </w:tc>
        <w:tc>
          <w:tcPr>
            <w:tcW w:w="3190" w:type="dxa"/>
            <w:gridSpan w:val="2"/>
            <w:hideMark/>
          </w:tcPr>
          <w:p w:rsidR="006B1F50" w:rsidRPr="00F1129B" w:rsidRDefault="006B1F50" w:rsidP="005632C3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F1129B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  <w:gridSpan w:val="2"/>
          </w:tcPr>
          <w:p w:rsidR="006B1F50" w:rsidRPr="00F1129B" w:rsidRDefault="006B1F50" w:rsidP="005632C3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B3454A" w:rsidRPr="00F1129B" w:rsidTr="000D4FE4">
        <w:tblPrEx>
          <w:tblLook w:val="00A0" w:firstRow="1" w:lastRow="0" w:firstColumn="1" w:lastColumn="0" w:noHBand="0" w:noVBand="0"/>
        </w:tblPrEx>
        <w:trPr>
          <w:gridAfter w:val="1"/>
          <w:wAfter w:w="992" w:type="dxa"/>
        </w:trPr>
        <w:tc>
          <w:tcPr>
            <w:tcW w:w="4786" w:type="dxa"/>
            <w:gridSpan w:val="2"/>
          </w:tcPr>
          <w:p w:rsidR="00B3454A" w:rsidRPr="00F1129B" w:rsidRDefault="00A87CA6" w:rsidP="0022071A">
            <w:pPr>
              <w:spacing w:line="276" w:lineRule="auto"/>
              <w:ind w:left="-105"/>
              <w:jc w:val="both"/>
              <w:rPr>
                <w:b/>
                <w:sz w:val="24"/>
              </w:rPr>
            </w:pPr>
            <w:r w:rsidRPr="00F1129B">
              <w:rPr>
                <w:b/>
                <w:bCs/>
                <w:sz w:val="24"/>
              </w:rPr>
              <w:t>Про стан виконання</w:t>
            </w:r>
            <w:r w:rsidR="00612223" w:rsidRPr="00F1129B">
              <w:rPr>
                <w:b/>
                <w:bCs/>
                <w:sz w:val="24"/>
              </w:rPr>
              <w:t xml:space="preserve"> Програми </w:t>
            </w:r>
            <w:r w:rsidR="00DF784C" w:rsidRPr="00F1129B">
              <w:rPr>
                <w:b/>
                <w:bCs/>
                <w:sz w:val="24"/>
              </w:rPr>
              <w:t xml:space="preserve">благоустрою населених пунктів Роменської </w:t>
            </w:r>
            <w:r w:rsidRPr="00F1129B">
              <w:rPr>
                <w:b/>
                <w:bCs/>
                <w:sz w:val="24"/>
              </w:rPr>
              <w:t xml:space="preserve"> територіальної громади</w:t>
            </w:r>
            <w:r w:rsidR="002D2270">
              <w:rPr>
                <w:b/>
                <w:bCs/>
                <w:sz w:val="24"/>
              </w:rPr>
              <w:t xml:space="preserve"> на 2024-2026</w:t>
            </w:r>
            <w:r w:rsidR="00612223" w:rsidRPr="00F1129B">
              <w:rPr>
                <w:b/>
                <w:bCs/>
                <w:sz w:val="24"/>
              </w:rPr>
              <w:t xml:space="preserve"> роки</w:t>
            </w:r>
            <w:r w:rsidR="007D2D8D" w:rsidRPr="00F1129B">
              <w:rPr>
                <w:b/>
                <w:bCs/>
                <w:sz w:val="24"/>
              </w:rPr>
              <w:t xml:space="preserve"> </w:t>
            </w:r>
            <w:r w:rsidR="002D2270">
              <w:rPr>
                <w:b/>
                <w:bCs/>
                <w:sz w:val="24"/>
              </w:rPr>
              <w:t>за підсумками 202</w:t>
            </w:r>
            <w:r w:rsidR="00EF0A92">
              <w:rPr>
                <w:b/>
                <w:bCs/>
                <w:sz w:val="24"/>
              </w:rPr>
              <w:t>5</w:t>
            </w:r>
            <w:r w:rsidR="002D2270">
              <w:rPr>
                <w:b/>
                <w:bCs/>
                <w:sz w:val="24"/>
              </w:rPr>
              <w:t xml:space="preserve">  року</w:t>
            </w:r>
          </w:p>
        </w:tc>
        <w:tc>
          <w:tcPr>
            <w:tcW w:w="3793" w:type="dxa"/>
            <w:gridSpan w:val="2"/>
          </w:tcPr>
          <w:p w:rsidR="00B3454A" w:rsidRPr="00F1129B" w:rsidRDefault="00B3454A" w:rsidP="00F1129B">
            <w:pPr>
              <w:spacing w:line="276" w:lineRule="auto"/>
              <w:rPr>
                <w:sz w:val="24"/>
              </w:rPr>
            </w:pPr>
          </w:p>
        </w:tc>
      </w:tr>
    </w:tbl>
    <w:p w:rsidR="00DF784C" w:rsidRPr="00F1129B" w:rsidRDefault="00DF784C" w:rsidP="0056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Відповідно до пункту 22 частини 1 статті 26, частини 1 статті 59  Закону України «Про місцеве самоврядування в Україні», з метою </w:t>
      </w:r>
      <w:r w:rsidR="00846D24">
        <w:rPr>
          <w:sz w:val="24"/>
        </w:rPr>
        <w:t>створення умов для здійснення ефективних і комплексних заходів з утримання території населених пунктів Роменської міської  територіальної громади</w:t>
      </w:r>
    </w:p>
    <w:p w:rsidR="00DF784C" w:rsidRPr="00F1129B" w:rsidRDefault="00DF784C" w:rsidP="0056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4"/>
        </w:rPr>
      </w:pPr>
      <w:r w:rsidRPr="00F1129B">
        <w:rPr>
          <w:sz w:val="24"/>
        </w:rPr>
        <w:t>МІСЬКА РАДА ВИРІШИЛА:</w:t>
      </w:r>
    </w:p>
    <w:p w:rsidR="00A87CA6" w:rsidRPr="00F1129B" w:rsidRDefault="00A87CA6" w:rsidP="00F11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1. Взяти до відома інформацію </w:t>
      </w:r>
      <w:r w:rsidR="00846D24">
        <w:rPr>
          <w:sz w:val="24"/>
        </w:rPr>
        <w:t>керу</w:t>
      </w:r>
      <w:r w:rsidR="0036368E">
        <w:rPr>
          <w:sz w:val="24"/>
        </w:rPr>
        <w:t>ючого справами виконкому</w:t>
      </w:r>
      <w:r w:rsidR="00846D24">
        <w:rPr>
          <w:sz w:val="24"/>
        </w:rPr>
        <w:t xml:space="preserve"> Москаленко</w:t>
      </w:r>
      <w:r w:rsidR="0036368E">
        <w:rPr>
          <w:sz w:val="24"/>
        </w:rPr>
        <w:t xml:space="preserve"> Н.В.</w:t>
      </w:r>
      <w:r w:rsidR="00846D24">
        <w:rPr>
          <w:sz w:val="24"/>
        </w:rPr>
        <w:t xml:space="preserve"> </w:t>
      </w:r>
      <w:r w:rsidR="00F87EE5" w:rsidRPr="00F1129B">
        <w:rPr>
          <w:sz w:val="24"/>
        </w:rPr>
        <w:t xml:space="preserve"> </w:t>
      </w:r>
      <w:r w:rsidRPr="00F1129B">
        <w:rPr>
          <w:sz w:val="24"/>
        </w:rPr>
        <w:t xml:space="preserve">про </w:t>
      </w:r>
      <w:r w:rsidR="00DF784C" w:rsidRPr="00F1129B">
        <w:rPr>
          <w:sz w:val="24"/>
        </w:rPr>
        <w:t>стан виконання Програми благоустро</w:t>
      </w:r>
      <w:r w:rsidR="0036368E">
        <w:rPr>
          <w:sz w:val="24"/>
        </w:rPr>
        <w:t xml:space="preserve">ю населених пунктів Роменської </w:t>
      </w:r>
      <w:r w:rsidR="002D2270">
        <w:rPr>
          <w:sz w:val="24"/>
        </w:rPr>
        <w:t>територіальної громади на 2024-2026</w:t>
      </w:r>
      <w:r w:rsidR="00DF784C" w:rsidRPr="00F1129B">
        <w:rPr>
          <w:sz w:val="24"/>
        </w:rPr>
        <w:t xml:space="preserve"> роки</w:t>
      </w:r>
      <w:r w:rsidR="002464C6" w:rsidRPr="00F1129B">
        <w:rPr>
          <w:sz w:val="24"/>
        </w:rPr>
        <w:t>, затвердже</w:t>
      </w:r>
      <w:r w:rsidR="00DF784C" w:rsidRPr="00F1129B">
        <w:rPr>
          <w:sz w:val="24"/>
        </w:rPr>
        <w:t>ної рішенням місько</w:t>
      </w:r>
      <w:r w:rsidR="002D2270">
        <w:rPr>
          <w:sz w:val="24"/>
        </w:rPr>
        <w:t>ї ради від 27.12.2023</w:t>
      </w:r>
      <w:r w:rsidR="002464C6" w:rsidRPr="00F1129B">
        <w:rPr>
          <w:sz w:val="24"/>
        </w:rPr>
        <w:t xml:space="preserve">, </w:t>
      </w:r>
      <w:r w:rsidR="002D2270">
        <w:rPr>
          <w:sz w:val="24"/>
        </w:rPr>
        <w:t>за підсумками 202</w:t>
      </w:r>
      <w:r w:rsidR="00EF0A92">
        <w:rPr>
          <w:sz w:val="24"/>
        </w:rPr>
        <w:t>5</w:t>
      </w:r>
      <w:r w:rsidR="002D2270">
        <w:rPr>
          <w:sz w:val="24"/>
        </w:rPr>
        <w:t xml:space="preserve">  року</w:t>
      </w:r>
      <w:r w:rsidR="00DF784C" w:rsidRPr="00F1129B">
        <w:rPr>
          <w:sz w:val="24"/>
        </w:rPr>
        <w:t xml:space="preserve"> </w:t>
      </w:r>
      <w:r w:rsidR="00F87EE5" w:rsidRPr="00F1129B">
        <w:rPr>
          <w:sz w:val="24"/>
        </w:rPr>
        <w:t>(додається).</w:t>
      </w:r>
      <w:r w:rsidR="00525273" w:rsidRPr="00F1129B">
        <w:rPr>
          <w:sz w:val="24"/>
        </w:rPr>
        <w:t xml:space="preserve"> </w:t>
      </w:r>
    </w:p>
    <w:p w:rsidR="006B1F50" w:rsidRPr="00F1129B" w:rsidRDefault="00A87CA6" w:rsidP="00705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2. </w:t>
      </w:r>
      <w:r w:rsidR="007058D2">
        <w:rPr>
          <w:sz w:val="24"/>
        </w:rPr>
        <w:t>З</w:t>
      </w:r>
      <w:r w:rsidR="007058D2" w:rsidRPr="007058D2">
        <w:rPr>
          <w:sz w:val="24"/>
        </w:rPr>
        <w:t>алишити на контролі рішення Роменської міської ради від 27.12.2023 «Про затвердження Програми благоустрою населених пунктів Роменської міської територіальної громади на 2024-2026 роки».</w:t>
      </w:r>
    </w:p>
    <w:p w:rsidR="006B1F50" w:rsidRPr="00F1129B" w:rsidRDefault="006B1F50" w:rsidP="00F11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6A5965" w:rsidRPr="00106B6D" w:rsidRDefault="006A5965" w:rsidP="006A5965">
      <w:pPr>
        <w:suppressAutoHyphens/>
        <w:ind w:hanging="2"/>
        <w:jc w:val="both"/>
        <w:rPr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 xml:space="preserve">Розробник </w:t>
      </w:r>
      <w:proofErr w:type="spellStart"/>
      <w:r w:rsidRPr="00106B6D">
        <w:rPr>
          <w:b/>
          <w:color w:val="000000"/>
          <w:sz w:val="24"/>
          <w:lang w:eastAsia="zh-CN"/>
        </w:rPr>
        <w:t>проєкту</w:t>
      </w:r>
      <w:proofErr w:type="spellEnd"/>
      <w:r w:rsidRPr="00106B6D">
        <w:rPr>
          <w:b/>
          <w:color w:val="000000"/>
          <w:sz w:val="24"/>
          <w:lang w:eastAsia="zh-CN"/>
        </w:rPr>
        <w:t xml:space="preserve">: </w:t>
      </w:r>
      <w:r>
        <w:rPr>
          <w:color w:val="000000"/>
          <w:sz w:val="24"/>
          <w:lang w:eastAsia="zh-CN"/>
        </w:rPr>
        <w:t>Олена ГРЕБЕНЮК</w:t>
      </w:r>
      <w:r w:rsidRPr="00106B6D">
        <w:rPr>
          <w:color w:val="000000"/>
          <w:sz w:val="24"/>
          <w:lang w:eastAsia="zh-CN"/>
        </w:rPr>
        <w:t xml:space="preserve">, </w:t>
      </w:r>
      <w:r>
        <w:rPr>
          <w:color w:val="000000"/>
          <w:sz w:val="24"/>
          <w:lang w:eastAsia="zh-CN"/>
        </w:rPr>
        <w:t xml:space="preserve"> </w:t>
      </w:r>
      <w:r w:rsidRPr="00106B6D">
        <w:rPr>
          <w:color w:val="000000"/>
          <w:sz w:val="24"/>
          <w:lang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6A5965" w:rsidRPr="00106B6D" w:rsidRDefault="006A5965" w:rsidP="006A5965">
      <w:pPr>
        <w:suppressAutoHyphens/>
        <w:ind w:hanging="2"/>
        <w:jc w:val="both"/>
        <w:rPr>
          <w:color w:val="000000"/>
          <w:sz w:val="24"/>
          <w:lang w:eastAsia="zh-CN"/>
        </w:rPr>
      </w:pPr>
    </w:p>
    <w:p w:rsidR="006A5965" w:rsidRPr="00611CFA" w:rsidRDefault="006A5965" w:rsidP="006A5965">
      <w:pPr>
        <w:suppressAutoHyphens/>
        <w:ind w:hanging="2"/>
        <w:jc w:val="both"/>
        <w:rPr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 xml:space="preserve">Пропозиції та зауваження </w:t>
      </w:r>
      <w:r w:rsidRPr="00106B6D">
        <w:rPr>
          <w:color w:val="000000"/>
          <w:sz w:val="24"/>
          <w:lang w:eastAsia="zh-CN"/>
        </w:rPr>
        <w:t>приймаються за телефоном 5-43-02 або на електронну адресу zhk</w:t>
      </w:r>
      <w:hyperlink r:id="rId5" w:history="1">
        <w:r w:rsidRPr="00106B6D">
          <w:rPr>
            <w:color w:val="000000"/>
            <w:sz w:val="24"/>
            <w:lang w:eastAsia="zh-CN"/>
          </w:rPr>
          <w:t>g@romny-vk.gov</w:t>
        </w:r>
      </w:hyperlink>
      <w:r w:rsidRPr="00106B6D">
        <w:rPr>
          <w:color w:val="000000"/>
          <w:sz w:val="24"/>
          <w:lang w:eastAsia="zh-CN"/>
        </w:rPr>
        <w:t>.ua</w:t>
      </w:r>
    </w:p>
    <w:p w:rsidR="00B3454A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6A5965" w:rsidRPr="00F1129B" w:rsidRDefault="006A5965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282584" w:rsidRPr="00F1129B" w:rsidRDefault="00282584" w:rsidP="00F1129B">
      <w:pPr>
        <w:spacing w:line="276" w:lineRule="auto"/>
        <w:ind w:left="5103"/>
        <w:rPr>
          <w:b/>
          <w:bCs/>
          <w:sz w:val="24"/>
        </w:rPr>
      </w:pPr>
    </w:p>
    <w:p w:rsidR="000C48D0" w:rsidRPr="00F1129B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0C48D0" w:rsidRPr="00F1129B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0C48D0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5632C3" w:rsidRDefault="005632C3" w:rsidP="00F1129B">
      <w:pPr>
        <w:spacing w:line="276" w:lineRule="auto"/>
        <w:ind w:left="5103"/>
        <w:rPr>
          <w:b/>
          <w:bCs/>
          <w:sz w:val="24"/>
        </w:rPr>
      </w:pPr>
    </w:p>
    <w:p w:rsidR="005632C3" w:rsidRPr="00F1129B" w:rsidRDefault="005632C3" w:rsidP="00F1129B">
      <w:pPr>
        <w:spacing w:line="276" w:lineRule="auto"/>
        <w:ind w:left="5103"/>
        <w:rPr>
          <w:b/>
          <w:bCs/>
          <w:sz w:val="24"/>
        </w:rPr>
      </w:pPr>
    </w:p>
    <w:p w:rsidR="002464C6" w:rsidRDefault="002464C6" w:rsidP="00F1129B">
      <w:pPr>
        <w:spacing w:line="276" w:lineRule="auto"/>
        <w:ind w:left="5103"/>
        <w:rPr>
          <w:b/>
          <w:bCs/>
          <w:sz w:val="24"/>
        </w:rPr>
      </w:pPr>
    </w:p>
    <w:p w:rsidR="002D2270" w:rsidRDefault="002D2270" w:rsidP="00F1129B">
      <w:pPr>
        <w:spacing w:line="276" w:lineRule="auto"/>
        <w:ind w:left="5103"/>
        <w:rPr>
          <w:b/>
          <w:bCs/>
          <w:sz w:val="24"/>
        </w:rPr>
      </w:pPr>
    </w:p>
    <w:p w:rsidR="007F2771" w:rsidRPr="00F1129B" w:rsidRDefault="007F2771" w:rsidP="00F1129B">
      <w:pPr>
        <w:spacing w:line="276" w:lineRule="auto"/>
        <w:ind w:left="5103"/>
        <w:rPr>
          <w:b/>
          <w:bCs/>
          <w:sz w:val="24"/>
        </w:rPr>
      </w:pPr>
    </w:p>
    <w:p w:rsidR="00777D9F" w:rsidRPr="00777D9F" w:rsidRDefault="00777D9F" w:rsidP="00777D9F">
      <w:pPr>
        <w:spacing w:line="276" w:lineRule="auto"/>
        <w:jc w:val="center"/>
        <w:rPr>
          <w:b/>
          <w:sz w:val="24"/>
        </w:rPr>
      </w:pPr>
      <w:r w:rsidRPr="00777D9F">
        <w:rPr>
          <w:b/>
          <w:sz w:val="24"/>
        </w:rPr>
        <w:lastRenderedPageBreak/>
        <w:t>Інформація</w:t>
      </w:r>
    </w:p>
    <w:p w:rsidR="00777D9F" w:rsidRPr="00777D9F" w:rsidRDefault="00777D9F" w:rsidP="00777D9F">
      <w:pPr>
        <w:spacing w:line="276" w:lineRule="auto"/>
        <w:jc w:val="center"/>
        <w:rPr>
          <w:b/>
          <w:bCs/>
          <w:sz w:val="24"/>
        </w:rPr>
      </w:pPr>
      <w:r w:rsidRPr="00777D9F">
        <w:rPr>
          <w:b/>
          <w:bCs/>
          <w:sz w:val="24"/>
        </w:rPr>
        <w:t>про стан виконання Програми благоустрою населених пунктів Роменської</w:t>
      </w:r>
      <w:r w:rsidR="002D2270">
        <w:rPr>
          <w:b/>
          <w:bCs/>
          <w:sz w:val="24"/>
        </w:rPr>
        <w:t xml:space="preserve">  територіальної громади на 2024-2026</w:t>
      </w:r>
      <w:r w:rsidRPr="00777D9F">
        <w:rPr>
          <w:b/>
          <w:bCs/>
          <w:sz w:val="24"/>
        </w:rPr>
        <w:t xml:space="preserve"> рок</w:t>
      </w:r>
      <w:r w:rsidR="002D2270">
        <w:rPr>
          <w:b/>
          <w:bCs/>
          <w:sz w:val="24"/>
        </w:rPr>
        <w:t>и за підсумками 202</w:t>
      </w:r>
      <w:r w:rsidR="00520911">
        <w:rPr>
          <w:b/>
          <w:bCs/>
          <w:sz w:val="24"/>
        </w:rPr>
        <w:t>5</w:t>
      </w:r>
      <w:r w:rsidR="002D2270">
        <w:rPr>
          <w:b/>
          <w:bCs/>
          <w:sz w:val="24"/>
        </w:rPr>
        <w:t xml:space="preserve"> року</w:t>
      </w:r>
    </w:p>
    <w:p w:rsidR="00777D9F" w:rsidRPr="00777D9F" w:rsidRDefault="00777D9F" w:rsidP="00777D9F">
      <w:pPr>
        <w:spacing w:line="276" w:lineRule="auto"/>
        <w:ind w:left="3964" w:firstLine="284"/>
        <w:jc w:val="center"/>
        <w:rPr>
          <w:rFonts w:eastAsia="Calibri"/>
          <w:sz w:val="24"/>
          <w:lang w:eastAsia="en-US"/>
        </w:rPr>
      </w:pPr>
    </w:p>
    <w:p w:rsidR="00777D9F" w:rsidRPr="00777D9F" w:rsidRDefault="00777D9F" w:rsidP="00777D9F">
      <w:pPr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Рішенням Роменської міської ради від </w:t>
      </w:r>
      <w:r w:rsidR="002D2270" w:rsidRPr="002D2270">
        <w:rPr>
          <w:sz w:val="24"/>
        </w:rPr>
        <w:t>27.12.2023</w:t>
      </w:r>
      <w:r w:rsidRPr="00777D9F">
        <w:rPr>
          <w:sz w:val="24"/>
        </w:rPr>
        <w:t xml:space="preserve">  затверджено Програму благоустрою населених пунктів Роменської територіальної громади на </w:t>
      </w:r>
      <w:r w:rsidR="002D2270" w:rsidRPr="002D2270">
        <w:rPr>
          <w:sz w:val="24"/>
        </w:rPr>
        <w:t>2024-2026</w:t>
      </w:r>
      <w:r w:rsidR="002D2270">
        <w:rPr>
          <w:sz w:val="24"/>
        </w:rPr>
        <w:t xml:space="preserve"> роки</w:t>
      </w:r>
      <w:r w:rsidRPr="00777D9F">
        <w:rPr>
          <w:sz w:val="24"/>
        </w:rPr>
        <w:t>.</w:t>
      </w:r>
    </w:p>
    <w:p w:rsidR="00777D9F" w:rsidRPr="00777D9F" w:rsidRDefault="00777D9F" w:rsidP="00777D9F">
      <w:pPr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Основною метою Програми </w:t>
      </w:r>
      <w:r w:rsidR="002D2270">
        <w:rPr>
          <w:sz w:val="24"/>
        </w:rPr>
        <w:t>було</w:t>
      </w:r>
      <w:r w:rsidRPr="00777D9F">
        <w:rPr>
          <w:sz w:val="24"/>
        </w:rPr>
        <w:t xml:space="preserve"> забезпечення утримання в належному санітарному стані території населених пунктів Роменської територіальної громади (проїжджої частини, тротуарів, доріжок, малих архітектурних форм, парків, площ, меморіальних комплексів в парках та скверах міста), очищення та озеленення територій, санітарна очистка, раціональне використання об’єктів благоустрою, створення умов щодо захисту і відновлення сприятливого для життєдіяльності людини довкілля.</w:t>
      </w:r>
    </w:p>
    <w:p w:rsidR="00777D9F" w:rsidRPr="00777D9F" w:rsidRDefault="00BF2C7D" w:rsidP="00BF2C7D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</w:t>
      </w:r>
      <w:r w:rsidR="00777D9F" w:rsidRPr="00777D9F">
        <w:rPr>
          <w:sz w:val="24"/>
        </w:rPr>
        <w:t>Бюджетом Роменської міської територіальної громади на виконання Програми благоустрою населених пунктів Роменсько</w:t>
      </w:r>
      <w:r w:rsidR="00B939D8">
        <w:rPr>
          <w:sz w:val="24"/>
        </w:rPr>
        <w:t>ї територіальної громади на 202</w:t>
      </w:r>
      <w:r w:rsidR="00F57B47">
        <w:rPr>
          <w:sz w:val="24"/>
        </w:rPr>
        <w:t>5</w:t>
      </w:r>
      <w:r w:rsidR="00777D9F" w:rsidRPr="00777D9F">
        <w:rPr>
          <w:sz w:val="24"/>
        </w:rPr>
        <w:t xml:space="preserve"> рік передбачено кошти в сумі  </w:t>
      </w:r>
      <w:r w:rsidR="00866A17" w:rsidRPr="002E5B49">
        <w:rPr>
          <w:sz w:val="24"/>
        </w:rPr>
        <w:t>1</w:t>
      </w:r>
      <w:r w:rsidR="004043E4" w:rsidRPr="002E5B49">
        <w:rPr>
          <w:sz w:val="24"/>
        </w:rPr>
        <w:t>8 060</w:t>
      </w:r>
      <w:r w:rsidR="00866A17" w:rsidRPr="002E5B49">
        <w:rPr>
          <w:sz w:val="24"/>
        </w:rPr>
        <w:t>,000</w:t>
      </w:r>
      <w:r w:rsidR="00B939D8" w:rsidRPr="002E5B49">
        <w:rPr>
          <w:sz w:val="24"/>
        </w:rPr>
        <w:t xml:space="preserve"> тис.</w:t>
      </w:r>
      <w:r w:rsidR="00777D9F" w:rsidRPr="002E5B49">
        <w:rPr>
          <w:sz w:val="24"/>
        </w:rPr>
        <w:t xml:space="preserve"> грн., з яких </w:t>
      </w:r>
      <w:r w:rsidR="002E5B49">
        <w:rPr>
          <w:sz w:val="24"/>
        </w:rPr>
        <w:t xml:space="preserve">всі і </w:t>
      </w:r>
      <w:r w:rsidR="00777D9F" w:rsidRPr="002E5B49">
        <w:rPr>
          <w:sz w:val="24"/>
        </w:rPr>
        <w:t>використан</w:t>
      </w:r>
      <w:r w:rsidR="002E5B49">
        <w:rPr>
          <w:sz w:val="24"/>
        </w:rPr>
        <w:t>і.</w:t>
      </w:r>
    </w:p>
    <w:p w:rsidR="00777D9F" w:rsidRPr="00777D9F" w:rsidRDefault="007F2771" w:rsidP="00777D9F">
      <w:pPr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У 202</w:t>
      </w:r>
      <w:r w:rsidR="004043E4">
        <w:rPr>
          <w:sz w:val="24"/>
        </w:rPr>
        <w:t>5</w:t>
      </w:r>
      <w:r w:rsidR="00777D9F" w:rsidRPr="00777D9F">
        <w:rPr>
          <w:sz w:val="24"/>
        </w:rPr>
        <w:t xml:space="preserve"> році </w:t>
      </w:r>
      <w:r w:rsidR="007C78C4">
        <w:rPr>
          <w:sz w:val="24"/>
        </w:rPr>
        <w:t xml:space="preserve">були </w:t>
      </w:r>
      <w:r w:rsidR="00777D9F" w:rsidRPr="00777D9F">
        <w:rPr>
          <w:sz w:val="24"/>
        </w:rPr>
        <w:t>здійснен</w:t>
      </w:r>
      <w:r w:rsidR="007C78C4">
        <w:rPr>
          <w:sz w:val="24"/>
        </w:rPr>
        <w:t>і</w:t>
      </w:r>
      <w:r w:rsidR="00777D9F" w:rsidRPr="00777D9F">
        <w:rPr>
          <w:sz w:val="24"/>
        </w:rPr>
        <w:t xml:space="preserve"> такі заходи: </w:t>
      </w:r>
    </w:p>
    <w:p w:rsidR="00866A17" w:rsidRPr="00866A17" w:rsidRDefault="00777D9F" w:rsidP="00866A17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1) </w:t>
      </w:r>
      <w:r w:rsidR="004043E4" w:rsidRPr="004043E4">
        <w:rPr>
          <w:color w:val="000000"/>
          <w:sz w:val="24"/>
          <w:lang w:eastAsia="uk-UA"/>
        </w:rPr>
        <w:t xml:space="preserve">Послуги з прибирання вуличних територій, парків, скверів, кладовищ, місць відпочинку, пам’ятників тощо та послуги з прибирання снігу </w:t>
      </w:r>
      <w:r w:rsidR="004043E4">
        <w:rPr>
          <w:color w:val="000000"/>
          <w:sz w:val="24"/>
          <w:lang w:eastAsia="uk-UA"/>
        </w:rPr>
        <w:t xml:space="preserve"> </w:t>
      </w:r>
      <w:r w:rsidR="00850E03">
        <w:rPr>
          <w:sz w:val="24"/>
        </w:rPr>
        <w:t xml:space="preserve">- </w:t>
      </w:r>
      <w:r w:rsidR="004043E4">
        <w:rPr>
          <w:sz w:val="24"/>
        </w:rPr>
        <w:t>11 800,000</w:t>
      </w:r>
      <w:r w:rsidR="00850E03">
        <w:rPr>
          <w:sz w:val="24"/>
        </w:rPr>
        <w:t xml:space="preserve"> </w:t>
      </w:r>
      <w:r w:rsidR="00850E03"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="00850E03" w:rsidRPr="00850E03">
        <w:rPr>
          <w:sz w:val="24"/>
        </w:rPr>
        <w:t>грн</w:t>
      </w:r>
      <w:r w:rsidR="00866A17">
        <w:rPr>
          <w:sz w:val="24"/>
        </w:rPr>
        <w:t>;</w:t>
      </w:r>
      <w:r w:rsidR="00866A17" w:rsidRPr="00866A17">
        <w:rPr>
          <w:sz w:val="24"/>
        </w:rPr>
        <w:t xml:space="preserve">        </w:t>
      </w:r>
    </w:p>
    <w:p w:rsidR="00866A17" w:rsidRPr="00866A17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2) в</w:t>
      </w:r>
      <w:r w:rsidRPr="00866A17">
        <w:rPr>
          <w:sz w:val="24"/>
        </w:rPr>
        <w:t>иве</w:t>
      </w:r>
      <w:r>
        <w:rPr>
          <w:sz w:val="24"/>
        </w:rPr>
        <w:t>зення стихійних сміттєзвалищ</w:t>
      </w:r>
      <w:r w:rsidR="007F2771">
        <w:rPr>
          <w:sz w:val="24"/>
        </w:rPr>
        <w:t xml:space="preserve"> – </w:t>
      </w:r>
      <w:r w:rsidR="004043E4">
        <w:rPr>
          <w:sz w:val="24"/>
        </w:rPr>
        <w:t>1 03</w:t>
      </w:r>
      <w:r w:rsidR="007F2771">
        <w:rPr>
          <w:sz w:val="24"/>
        </w:rPr>
        <w:t>0,000</w:t>
      </w:r>
      <w:r w:rsidR="00850E03" w:rsidRPr="00850E03">
        <w:t xml:space="preserve"> </w:t>
      </w:r>
      <w:r w:rsidR="00850E03"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="00850E03" w:rsidRPr="00850E03">
        <w:rPr>
          <w:sz w:val="24"/>
        </w:rPr>
        <w:t>грн</w:t>
      </w:r>
      <w:r>
        <w:rPr>
          <w:sz w:val="24"/>
        </w:rPr>
        <w:t>;</w:t>
      </w:r>
      <w:r w:rsidRPr="00866A17">
        <w:rPr>
          <w:sz w:val="24"/>
        </w:rPr>
        <w:t xml:space="preserve">                                               </w:t>
      </w:r>
    </w:p>
    <w:p w:rsidR="00850E03" w:rsidRPr="00850E03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 w:rsidRPr="00CC08E0">
        <w:rPr>
          <w:sz w:val="24"/>
        </w:rPr>
        <w:t xml:space="preserve">3) </w:t>
      </w:r>
      <w:r w:rsidR="006021F5" w:rsidRPr="00CC08E0">
        <w:rPr>
          <w:sz w:val="24"/>
        </w:rPr>
        <w:t>косіння</w:t>
      </w:r>
      <w:r w:rsidRPr="00CC08E0">
        <w:rPr>
          <w:sz w:val="24"/>
        </w:rPr>
        <w:t xml:space="preserve"> </w:t>
      </w:r>
      <w:r w:rsidR="00850E03">
        <w:rPr>
          <w:sz w:val="24"/>
        </w:rPr>
        <w:t xml:space="preserve">трави </w:t>
      </w:r>
      <w:r w:rsidR="006021F5">
        <w:rPr>
          <w:sz w:val="24"/>
        </w:rPr>
        <w:t xml:space="preserve">– </w:t>
      </w:r>
      <w:r w:rsidR="007F2771">
        <w:rPr>
          <w:sz w:val="24"/>
        </w:rPr>
        <w:t>1 </w:t>
      </w:r>
      <w:r w:rsidR="004043E4">
        <w:rPr>
          <w:sz w:val="24"/>
        </w:rPr>
        <w:t>3</w:t>
      </w:r>
      <w:r w:rsidR="007F2771">
        <w:rPr>
          <w:sz w:val="24"/>
        </w:rPr>
        <w:t>00,000</w:t>
      </w:r>
      <w:r w:rsidR="00850E03" w:rsidRPr="00850E03">
        <w:t xml:space="preserve"> </w:t>
      </w:r>
      <w:r w:rsidR="00850E03"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="00850E03" w:rsidRPr="00850E03">
        <w:rPr>
          <w:sz w:val="24"/>
        </w:rPr>
        <w:t>грн</w:t>
      </w:r>
      <w:r w:rsidR="00850E03">
        <w:rPr>
          <w:sz w:val="24"/>
        </w:rPr>
        <w:t>;</w:t>
      </w:r>
      <w:bookmarkStart w:id="0" w:name="_GoBack"/>
      <w:bookmarkEnd w:id="0"/>
    </w:p>
    <w:p w:rsidR="00850E03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4) з</w:t>
      </w:r>
      <w:r w:rsidRPr="00866A17">
        <w:rPr>
          <w:sz w:val="24"/>
        </w:rPr>
        <w:t>несення аварійних дерев та обпиловка гілок дерев</w:t>
      </w:r>
      <w:r w:rsidR="0022071A">
        <w:rPr>
          <w:sz w:val="24"/>
        </w:rPr>
        <w:t xml:space="preserve"> </w:t>
      </w:r>
      <w:r w:rsidR="004043E4">
        <w:rPr>
          <w:sz w:val="24"/>
        </w:rPr>
        <w:t>–</w:t>
      </w:r>
      <w:r w:rsidR="00850E03">
        <w:rPr>
          <w:sz w:val="24"/>
        </w:rPr>
        <w:t xml:space="preserve"> </w:t>
      </w:r>
      <w:r w:rsidR="004043E4">
        <w:rPr>
          <w:sz w:val="24"/>
        </w:rPr>
        <w:t>187,098</w:t>
      </w:r>
      <w:r w:rsidR="00850E03" w:rsidRPr="00850E03">
        <w:t xml:space="preserve"> </w:t>
      </w:r>
      <w:r w:rsidR="00850E03"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="00850E03" w:rsidRPr="00850E03">
        <w:rPr>
          <w:sz w:val="24"/>
        </w:rPr>
        <w:t>грн</w:t>
      </w:r>
      <w:r w:rsidR="00850E03"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5) в</w:t>
      </w:r>
      <w:r w:rsidRPr="00866A17">
        <w:rPr>
          <w:sz w:val="24"/>
        </w:rPr>
        <w:t>идалення порослі дерев вручну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7F2771">
        <w:rPr>
          <w:sz w:val="24"/>
        </w:rPr>
        <w:t>2</w:t>
      </w:r>
      <w:r w:rsidR="004043E4">
        <w:rPr>
          <w:sz w:val="24"/>
        </w:rPr>
        <w:t>48,501</w:t>
      </w:r>
      <w:r w:rsidRPr="00850E03">
        <w:t xml:space="preserve"> </w:t>
      </w:r>
      <w:r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Pr="00850E03">
        <w:rPr>
          <w:sz w:val="24"/>
        </w:rPr>
        <w:t>грн</w:t>
      </w:r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6) у</w:t>
      </w:r>
      <w:r w:rsidRPr="00866A17">
        <w:rPr>
          <w:sz w:val="24"/>
        </w:rPr>
        <w:t>тримання клумб, квітників, газонів, скверів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4043E4">
        <w:rPr>
          <w:sz w:val="24"/>
        </w:rPr>
        <w:t>200,000</w:t>
      </w:r>
      <w:r w:rsidRPr="00850E03">
        <w:t xml:space="preserve"> </w:t>
      </w:r>
      <w:r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Pr="00850E03">
        <w:rPr>
          <w:sz w:val="24"/>
        </w:rPr>
        <w:t>грн</w:t>
      </w:r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7) п</w:t>
      </w:r>
      <w:r w:rsidRPr="00866A17">
        <w:rPr>
          <w:sz w:val="24"/>
        </w:rPr>
        <w:t>оточний ремонт (профілювання) ґрунтових доріг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4043E4">
        <w:rPr>
          <w:sz w:val="24"/>
        </w:rPr>
        <w:t>5</w:t>
      </w:r>
      <w:r w:rsidR="007F2771">
        <w:rPr>
          <w:sz w:val="24"/>
        </w:rPr>
        <w:t>00,000</w:t>
      </w:r>
      <w:r w:rsidRPr="00850E03">
        <w:t xml:space="preserve"> </w:t>
      </w:r>
      <w:r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Pr="00850E03">
        <w:rPr>
          <w:sz w:val="24"/>
        </w:rPr>
        <w:t>грн;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8) п</w:t>
      </w:r>
      <w:r w:rsidRPr="00866A17">
        <w:rPr>
          <w:sz w:val="24"/>
        </w:rPr>
        <w:t>оточний ремонт доріг з підсипкою</w:t>
      </w:r>
      <w:r>
        <w:rPr>
          <w:sz w:val="24"/>
        </w:rPr>
        <w:t xml:space="preserve"> - </w:t>
      </w:r>
      <w:r w:rsidR="007F2771">
        <w:rPr>
          <w:sz w:val="24"/>
        </w:rPr>
        <w:t>1</w:t>
      </w:r>
      <w:r w:rsidR="004043E4">
        <w:rPr>
          <w:sz w:val="24"/>
        </w:rPr>
        <w:t> 700,000</w:t>
      </w:r>
      <w:r w:rsidRPr="00850E03">
        <w:t xml:space="preserve"> </w:t>
      </w:r>
      <w:r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Pr="00850E03">
        <w:rPr>
          <w:sz w:val="24"/>
        </w:rPr>
        <w:t>грн</w:t>
      </w:r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9) п</w:t>
      </w:r>
      <w:r w:rsidRPr="00866A17">
        <w:rPr>
          <w:sz w:val="24"/>
        </w:rPr>
        <w:t>оточний ремонт об’єктів благоустрою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4043E4">
        <w:rPr>
          <w:sz w:val="24"/>
        </w:rPr>
        <w:t>144,401</w:t>
      </w:r>
      <w:r w:rsidRPr="00850E03">
        <w:t xml:space="preserve"> </w:t>
      </w:r>
      <w:r w:rsidRPr="00850E03">
        <w:rPr>
          <w:sz w:val="24"/>
        </w:rPr>
        <w:t>тис.</w:t>
      </w:r>
      <w:r w:rsidR="00CC08E0">
        <w:rPr>
          <w:sz w:val="24"/>
        </w:rPr>
        <w:t xml:space="preserve"> </w:t>
      </w:r>
      <w:r w:rsidRPr="00850E03">
        <w:rPr>
          <w:sz w:val="24"/>
        </w:rPr>
        <w:t>грн</w:t>
      </w:r>
      <w:r>
        <w:rPr>
          <w:sz w:val="24"/>
        </w:rPr>
        <w:t>;</w:t>
      </w:r>
    </w:p>
    <w:p w:rsid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 xml:space="preserve">10) </w:t>
      </w:r>
      <w:proofErr w:type="spellStart"/>
      <w:r>
        <w:rPr>
          <w:sz w:val="24"/>
        </w:rPr>
        <w:t>а</w:t>
      </w:r>
      <w:r w:rsidRPr="00866A17">
        <w:rPr>
          <w:sz w:val="24"/>
        </w:rPr>
        <w:t>втопослуги</w:t>
      </w:r>
      <w:proofErr w:type="spellEnd"/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4043E4">
        <w:rPr>
          <w:sz w:val="24"/>
        </w:rPr>
        <w:t>950</w:t>
      </w:r>
      <w:r w:rsidR="007F2771">
        <w:rPr>
          <w:sz w:val="24"/>
        </w:rPr>
        <w:t>,000</w:t>
      </w:r>
      <w:r w:rsidRPr="00850E03">
        <w:t xml:space="preserve"> </w:t>
      </w:r>
      <w:r w:rsidRPr="00850E03">
        <w:rPr>
          <w:sz w:val="24"/>
        </w:rPr>
        <w:t>тис.</w:t>
      </w:r>
      <w:r w:rsidR="00977D02">
        <w:rPr>
          <w:sz w:val="24"/>
        </w:rPr>
        <w:t xml:space="preserve"> </w:t>
      </w:r>
      <w:r w:rsidRPr="00850E03">
        <w:rPr>
          <w:sz w:val="24"/>
        </w:rPr>
        <w:t>грн.</w:t>
      </w:r>
    </w:p>
    <w:p w:rsidR="00777D9F" w:rsidRPr="00777D9F" w:rsidRDefault="00777D9F" w:rsidP="00777D9F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>У ході реалізації Програми благоустрою здійснено комплекс  ефективних  заходів з прибирання та утримання території населених пунктів Роменської територіальної громади, ліквідація стихійних сміттєзвалищ, облаштування зупинок, озелен</w:t>
      </w:r>
      <w:r w:rsidR="001F2D6C">
        <w:rPr>
          <w:sz w:val="24"/>
        </w:rPr>
        <w:t>ен</w:t>
      </w:r>
      <w:r w:rsidRPr="00777D9F">
        <w:rPr>
          <w:sz w:val="24"/>
        </w:rPr>
        <w:t>ня вулиць, утримання скв</w:t>
      </w:r>
      <w:r w:rsidR="00977D02">
        <w:rPr>
          <w:sz w:val="24"/>
        </w:rPr>
        <w:t>е</w:t>
      </w:r>
      <w:r w:rsidRPr="00777D9F">
        <w:rPr>
          <w:sz w:val="24"/>
        </w:rPr>
        <w:t>рів та кладовищ, видалення аварійних дерев та порослі, покращено екологічний,  санітарний та естетичний стан населених пунктів, забезпечення належних умов для відпочинку населення, створено безпечне та комфортне середовище для проживання громадян.</w:t>
      </w:r>
    </w:p>
    <w:p w:rsidR="00777D9F" w:rsidRPr="00777D9F" w:rsidRDefault="00BF2C7D" w:rsidP="00777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rFonts w:eastAsia="Calibri"/>
          <w:spacing w:val="-9"/>
          <w:sz w:val="24"/>
          <w:lang w:eastAsia="uk-UA"/>
        </w:rPr>
      </w:pPr>
      <w:r w:rsidRPr="00BF2C7D">
        <w:rPr>
          <w:sz w:val="24"/>
        </w:rPr>
        <w:t>Пропонуємо залишити на контролі рішення Роменської міської ради від 27.12.2023 «Про затвердження Програми благоустрою населених пунктів Роменської міської територіальної громади на 2024-2026 роки».</w:t>
      </w:r>
    </w:p>
    <w:p w:rsidR="00777D9F" w:rsidRPr="00777D9F" w:rsidRDefault="00777D9F" w:rsidP="00777D9F">
      <w:pPr>
        <w:spacing w:line="276" w:lineRule="auto"/>
        <w:rPr>
          <w:b/>
          <w:bCs/>
          <w:color w:val="000000"/>
          <w:sz w:val="24"/>
        </w:rPr>
      </w:pPr>
    </w:p>
    <w:p w:rsidR="00777D9F" w:rsidRPr="00777D9F" w:rsidRDefault="00777D9F" w:rsidP="00777D9F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 xml:space="preserve">Начальник управління </w:t>
      </w: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 xml:space="preserve">житлово-комунального господарства </w:t>
      </w: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Роменської міської ради</w:t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  <w:t>              Олена ГРЕБЕНЮК</w:t>
      </w:r>
    </w:p>
    <w:p w:rsidR="00777D9F" w:rsidRPr="00777D9F" w:rsidRDefault="00777D9F" w:rsidP="00777D9F">
      <w:pPr>
        <w:spacing w:line="276" w:lineRule="auto"/>
        <w:rPr>
          <w:sz w:val="24"/>
        </w:rPr>
      </w:pP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Погоджено</w:t>
      </w:r>
    </w:p>
    <w:p w:rsidR="008571D0" w:rsidRPr="00F1129B" w:rsidRDefault="00777D9F" w:rsidP="0022071A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Керуючий справами виконкому                                      Наталія МОСКАЛЕНКО</w:t>
      </w:r>
    </w:p>
    <w:sectPr w:rsidR="008571D0" w:rsidRPr="00F1129B" w:rsidSect="00777D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F9"/>
    <w:multiLevelType w:val="hybridMultilevel"/>
    <w:tmpl w:val="40A6ADF6"/>
    <w:lvl w:ilvl="0" w:tplc="61AEB042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4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5" w15:restartNumberingAfterBreak="0">
    <w:nsid w:val="1CA11614"/>
    <w:multiLevelType w:val="hybridMultilevel"/>
    <w:tmpl w:val="913043AE"/>
    <w:lvl w:ilvl="0" w:tplc="F980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1958"/>
    <w:multiLevelType w:val="hybridMultilevel"/>
    <w:tmpl w:val="82A6BB0A"/>
    <w:lvl w:ilvl="0" w:tplc="FEBC3D6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242B49F6"/>
    <w:multiLevelType w:val="hybridMultilevel"/>
    <w:tmpl w:val="FB72DB0A"/>
    <w:lvl w:ilvl="0" w:tplc="639A84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52E60"/>
    <w:multiLevelType w:val="hybridMultilevel"/>
    <w:tmpl w:val="608A16D6"/>
    <w:lvl w:ilvl="0" w:tplc="A7061FB2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15"/>
  </w:num>
  <w:num w:numId="9">
    <w:abstractNumId w:val="13"/>
  </w:num>
  <w:num w:numId="10">
    <w:abstractNumId w:val="14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1"/>
  </w:num>
  <w:num w:numId="13">
    <w:abstractNumId w:val="6"/>
  </w:num>
  <w:num w:numId="14">
    <w:abstractNumId w:val="5"/>
  </w:num>
  <w:num w:numId="15">
    <w:abstractNumId w:val="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2D46"/>
    <w:rsid w:val="000146CB"/>
    <w:rsid w:val="00016157"/>
    <w:rsid w:val="00030CD3"/>
    <w:rsid w:val="000352E2"/>
    <w:rsid w:val="00043494"/>
    <w:rsid w:val="0004459A"/>
    <w:rsid w:val="000612AD"/>
    <w:rsid w:val="00064617"/>
    <w:rsid w:val="00070633"/>
    <w:rsid w:val="00086DAA"/>
    <w:rsid w:val="00087DB8"/>
    <w:rsid w:val="00090A95"/>
    <w:rsid w:val="00097182"/>
    <w:rsid w:val="000A2736"/>
    <w:rsid w:val="000A3022"/>
    <w:rsid w:val="000A4748"/>
    <w:rsid w:val="000A4EFC"/>
    <w:rsid w:val="000A5D5D"/>
    <w:rsid w:val="000B22D9"/>
    <w:rsid w:val="000C48D0"/>
    <w:rsid w:val="000D0335"/>
    <w:rsid w:val="000D43F4"/>
    <w:rsid w:val="000D4FE4"/>
    <w:rsid w:val="000E7121"/>
    <w:rsid w:val="000F1E89"/>
    <w:rsid w:val="000F7F51"/>
    <w:rsid w:val="0010099A"/>
    <w:rsid w:val="00125E49"/>
    <w:rsid w:val="00140BB2"/>
    <w:rsid w:val="00140BEB"/>
    <w:rsid w:val="0014325D"/>
    <w:rsid w:val="0014342E"/>
    <w:rsid w:val="001502F1"/>
    <w:rsid w:val="0015390A"/>
    <w:rsid w:val="00153B61"/>
    <w:rsid w:val="00162442"/>
    <w:rsid w:val="001700BE"/>
    <w:rsid w:val="00174FB7"/>
    <w:rsid w:val="001752A4"/>
    <w:rsid w:val="00180805"/>
    <w:rsid w:val="00181061"/>
    <w:rsid w:val="0018352D"/>
    <w:rsid w:val="00184D44"/>
    <w:rsid w:val="00194556"/>
    <w:rsid w:val="00195732"/>
    <w:rsid w:val="001A1537"/>
    <w:rsid w:val="001A4A76"/>
    <w:rsid w:val="001B4239"/>
    <w:rsid w:val="001B628E"/>
    <w:rsid w:val="001C136A"/>
    <w:rsid w:val="001C5586"/>
    <w:rsid w:val="001D587A"/>
    <w:rsid w:val="001D5CA8"/>
    <w:rsid w:val="001E1F5B"/>
    <w:rsid w:val="001E372D"/>
    <w:rsid w:val="001E5A7D"/>
    <w:rsid w:val="001F1924"/>
    <w:rsid w:val="001F2D6C"/>
    <w:rsid w:val="001F4D2F"/>
    <w:rsid w:val="001F7FF0"/>
    <w:rsid w:val="00205CDF"/>
    <w:rsid w:val="00206A42"/>
    <w:rsid w:val="00207413"/>
    <w:rsid w:val="00213EF9"/>
    <w:rsid w:val="0022071A"/>
    <w:rsid w:val="0022181C"/>
    <w:rsid w:val="00221CB2"/>
    <w:rsid w:val="002253C5"/>
    <w:rsid w:val="00231682"/>
    <w:rsid w:val="00235329"/>
    <w:rsid w:val="00241FA4"/>
    <w:rsid w:val="00243CC6"/>
    <w:rsid w:val="00246092"/>
    <w:rsid w:val="002464C6"/>
    <w:rsid w:val="00247E8A"/>
    <w:rsid w:val="0025643A"/>
    <w:rsid w:val="00260542"/>
    <w:rsid w:val="002606A7"/>
    <w:rsid w:val="00274E30"/>
    <w:rsid w:val="0027528E"/>
    <w:rsid w:val="00281846"/>
    <w:rsid w:val="00282563"/>
    <w:rsid w:val="00282584"/>
    <w:rsid w:val="00291D66"/>
    <w:rsid w:val="002A1140"/>
    <w:rsid w:val="002A5CC9"/>
    <w:rsid w:val="002B0D25"/>
    <w:rsid w:val="002B4603"/>
    <w:rsid w:val="002C5A1C"/>
    <w:rsid w:val="002C5E3D"/>
    <w:rsid w:val="002D2270"/>
    <w:rsid w:val="002D2E19"/>
    <w:rsid w:val="002D414E"/>
    <w:rsid w:val="002D4C14"/>
    <w:rsid w:val="002D4E0D"/>
    <w:rsid w:val="002D58BF"/>
    <w:rsid w:val="002E5B49"/>
    <w:rsid w:val="002E7269"/>
    <w:rsid w:val="002F33E1"/>
    <w:rsid w:val="002F5F6E"/>
    <w:rsid w:val="002F6FD6"/>
    <w:rsid w:val="00301EB0"/>
    <w:rsid w:val="00306701"/>
    <w:rsid w:val="00315AB2"/>
    <w:rsid w:val="00316F67"/>
    <w:rsid w:val="00317B93"/>
    <w:rsid w:val="00323198"/>
    <w:rsid w:val="00330D3E"/>
    <w:rsid w:val="00336401"/>
    <w:rsid w:val="00342385"/>
    <w:rsid w:val="00344D23"/>
    <w:rsid w:val="00350C8E"/>
    <w:rsid w:val="00351CEC"/>
    <w:rsid w:val="003558FB"/>
    <w:rsid w:val="003564B8"/>
    <w:rsid w:val="003607EB"/>
    <w:rsid w:val="0036368E"/>
    <w:rsid w:val="003672A9"/>
    <w:rsid w:val="00370C15"/>
    <w:rsid w:val="003719D6"/>
    <w:rsid w:val="003721F9"/>
    <w:rsid w:val="00377FB6"/>
    <w:rsid w:val="00380F78"/>
    <w:rsid w:val="00381F67"/>
    <w:rsid w:val="00391F8C"/>
    <w:rsid w:val="00392FD9"/>
    <w:rsid w:val="003954E2"/>
    <w:rsid w:val="003A2DD1"/>
    <w:rsid w:val="003B6720"/>
    <w:rsid w:val="003C065F"/>
    <w:rsid w:val="003D2B18"/>
    <w:rsid w:val="003D6B63"/>
    <w:rsid w:val="003E723F"/>
    <w:rsid w:val="003F407F"/>
    <w:rsid w:val="003F58EE"/>
    <w:rsid w:val="004026C3"/>
    <w:rsid w:val="004043E4"/>
    <w:rsid w:val="004107D9"/>
    <w:rsid w:val="00412E12"/>
    <w:rsid w:val="00416773"/>
    <w:rsid w:val="00416C6B"/>
    <w:rsid w:val="004245C9"/>
    <w:rsid w:val="00436DD7"/>
    <w:rsid w:val="004456A8"/>
    <w:rsid w:val="004579D0"/>
    <w:rsid w:val="0046223E"/>
    <w:rsid w:val="0046784E"/>
    <w:rsid w:val="00476FBD"/>
    <w:rsid w:val="00482A26"/>
    <w:rsid w:val="004906CC"/>
    <w:rsid w:val="00494B76"/>
    <w:rsid w:val="004B2A2A"/>
    <w:rsid w:val="004B3F15"/>
    <w:rsid w:val="004B4606"/>
    <w:rsid w:val="004B75E0"/>
    <w:rsid w:val="004C0025"/>
    <w:rsid w:val="004C1760"/>
    <w:rsid w:val="004D3E2C"/>
    <w:rsid w:val="004E37C2"/>
    <w:rsid w:val="004E4495"/>
    <w:rsid w:val="0052046E"/>
    <w:rsid w:val="00520911"/>
    <w:rsid w:val="00525273"/>
    <w:rsid w:val="0052553D"/>
    <w:rsid w:val="0053248B"/>
    <w:rsid w:val="0053341C"/>
    <w:rsid w:val="0053683B"/>
    <w:rsid w:val="00537302"/>
    <w:rsid w:val="00540251"/>
    <w:rsid w:val="00546CA3"/>
    <w:rsid w:val="00556D3B"/>
    <w:rsid w:val="005632C3"/>
    <w:rsid w:val="0056725D"/>
    <w:rsid w:val="0057126F"/>
    <w:rsid w:val="0057565F"/>
    <w:rsid w:val="0058063B"/>
    <w:rsid w:val="005939A9"/>
    <w:rsid w:val="005A1306"/>
    <w:rsid w:val="005B5D9F"/>
    <w:rsid w:val="005B7987"/>
    <w:rsid w:val="005B7CBA"/>
    <w:rsid w:val="005C31A6"/>
    <w:rsid w:val="005C4955"/>
    <w:rsid w:val="005D2537"/>
    <w:rsid w:val="005D3329"/>
    <w:rsid w:val="005E02D7"/>
    <w:rsid w:val="005E0B3F"/>
    <w:rsid w:val="005F48C8"/>
    <w:rsid w:val="006016D7"/>
    <w:rsid w:val="006021F5"/>
    <w:rsid w:val="006068D0"/>
    <w:rsid w:val="006074B4"/>
    <w:rsid w:val="00612223"/>
    <w:rsid w:val="00616CDC"/>
    <w:rsid w:val="0063371F"/>
    <w:rsid w:val="00633E33"/>
    <w:rsid w:val="00634F3C"/>
    <w:rsid w:val="006438D1"/>
    <w:rsid w:val="006451C2"/>
    <w:rsid w:val="00647984"/>
    <w:rsid w:val="006516F1"/>
    <w:rsid w:val="0066478C"/>
    <w:rsid w:val="00673C69"/>
    <w:rsid w:val="00680D70"/>
    <w:rsid w:val="00683530"/>
    <w:rsid w:val="006856D9"/>
    <w:rsid w:val="006865FA"/>
    <w:rsid w:val="006A5965"/>
    <w:rsid w:val="006A78EB"/>
    <w:rsid w:val="006A7FED"/>
    <w:rsid w:val="006B1F50"/>
    <w:rsid w:val="006B277F"/>
    <w:rsid w:val="006B4B80"/>
    <w:rsid w:val="006B70E9"/>
    <w:rsid w:val="006E42F1"/>
    <w:rsid w:val="006F101C"/>
    <w:rsid w:val="006F3FBC"/>
    <w:rsid w:val="0070380A"/>
    <w:rsid w:val="00704849"/>
    <w:rsid w:val="007058D2"/>
    <w:rsid w:val="00706DEF"/>
    <w:rsid w:val="00712E63"/>
    <w:rsid w:val="0071495C"/>
    <w:rsid w:val="0071747E"/>
    <w:rsid w:val="007177DE"/>
    <w:rsid w:val="007224D0"/>
    <w:rsid w:val="00723C72"/>
    <w:rsid w:val="00724C34"/>
    <w:rsid w:val="00727323"/>
    <w:rsid w:val="00731F5D"/>
    <w:rsid w:val="00733443"/>
    <w:rsid w:val="00752F77"/>
    <w:rsid w:val="00764BEE"/>
    <w:rsid w:val="00767273"/>
    <w:rsid w:val="00767836"/>
    <w:rsid w:val="007710B6"/>
    <w:rsid w:val="00772023"/>
    <w:rsid w:val="00777D9F"/>
    <w:rsid w:val="00787963"/>
    <w:rsid w:val="007902E2"/>
    <w:rsid w:val="007936E2"/>
    <w:rsid w:val="007965B5"/>
    <w:rsid w:val="007A5132"/>
    <w:rsid w:val="007A5A68"/>
    <w:rsid w:val="007C1EFF"/>
    <w:rsid w:val="007C47B3"/>
    <w:rsid w:val="007C78C4"/>
    <w:rsid w:val="007D171E"/>
    <w:rsid w:val="007D2D8D"/>
    <w:rsid w:val="007D3A96"/>
    <w:rsid w:val="007D51A2"/>
    <w:rsid w:val="007D663B"/>
    <w:rsid w:val="007D77A6"/>
    <w:rsid w:val="007E05F2"/>
    <w:rsid w:val="007E48E0"/>
    <w:rsid w:val="007F2453"/>
    <w:rsid w:val="007F2771"/>
    <w:rsid w:val="007F285D"/>
    <w:rsid w:val="007F516C"/>
    <w:rsid w:val="007F7196"/>
    <w:rsid w:val="007F7A9A"/>
    <w:rsid w:val="00800148"/>
    <w:rsid w:val="00800453"/>
    <w:rsid w:val="008124DC"/>
    <w:rsid w:val="00822AD8"/>
    <w:rsid w:val="00830399"/>
    <w:rsid w:val="00846D24"/>
    <w:rsid w:val="00850E03"/>
    <w:rsid w:val="00850E21"/>
    <w:rsid w:val="008523BC"/>
    <w:rsid w:val="008565B4"/>
    <w:rsid w:val="008571D0"/>
    <w:rsid w:val="00857B8F"/>
    <w:rsid w:val="00860B8A"/>
    <w:rsid w:val="00864039"/>
    <w:rsid w:val="00866A17"/>
    <w:rsid w:val="00875131"/>
    <w:rsid w:val="00881077"/>
    <w:rsid w:val="00885745"/>
    <w:rsid w:val="00886644"/>
    <w:rsid w:val="00887999"/>
    <w:rsid w:val="0089294A"/>
    <w:rsid w:val="008A4A49"/>
    <w:rsid w:val="008A54F5"/>
    <w:rsid w:val="008A67A6"/>
    <w:rsid w:val="008B0163"/>
    <w:rsid w:val="008B613B"/>
    <w:rsid w:val="008C55F6"/>
    <w:rsid w:val="008D190D"/>
    <w:rsid w:val="008E04AB"/>
    <w:rsid w:val="008E7345"/>
    <w:rsid w:val="008F136B"/>
    <w:rsid w:val="008F44DE"/>
    <w:rsid w:val="00904C65"/>
    <w:rsid w:val="00911A0F"/>
    <w:rsid w:val="00912F4C"/>
    <w:rsid w:val="00913156"/>
    <w:rsid w:val="0091573D"/>
    <w:rsid w:val="00916BA4"/>
    <w:rsid w:val="00923DAB"/>
    <w:rsid w:val="00924469"/>
    <w:rsid w:val="009256B6"/>
    <w:rsid w:val="00932267"/>
    <w:rsid w:val="00952769"/>
    <w:rsid w:val="00953E3C"/>
    <w:rsid w:val="00954FF0"/>
    <w:rsid w:val="00966B71"/>
    <w:rsid w:val="00967440"/>
    <w:rsid w:val="00967AEC"/>
    <w:rsid w:val="00971893"/>
    <w:rsid w:val="00972B9E"/>
    <w:rsid w:val="0097435F"/>
    <w:rsid w:val="00976472"/>
    <w:rsid w:val="0097650E"/>
    <w:rsid w:val="00977D02"/>
    <w:rsid w:val="00985450"/>
    <w:rsid w:val="00987045"/>
    <w:rsid w:val="00990389"/>
    <w:rsid w:val="009A1791"/>
    <w:rsid w:val="009B1F8E"/>
    <w:rsid w:val="009C21B9"/>
    <w:rsid w:val="009C37AE"/>
    <w:rsid w:val="009D668C"/>
    <w:rsid w:val="009E0769"/>
    <w:rsid w:val="009E421D"/>
    <w:rsid w:val="009F0783"/>
    <w:rsid w:val="009F0DAA"/>
    <w:rsid w:val="009F185C"/>
    <w:rsid w:val="00A0157F"/>
    <w:rsid w:val="00A07E5D"/>
    <w:rsid w:val="00A13B67"/>
    <w:rsid w:val="00A15F7F"/>
    <w:rsid w:val="00A203E6"/>
    <w:rsid w:val="00A26F4D"/>
    <w:rsid w:val="00A33335"/>
    <w:rsid w:val="00A36F29"/>
    <w:rsid w:val="00A374EA"/>
    <w:rsid w:val="00A51134"/>
    <w:rsid w:val="00A52793"/>
    <w:rsid w:val="00A576F4"/>
    <w:rsid w:val="00A66849"/>
    <w:rsid w:val="00A70ABE"/>
    <w:rsid w:val="00A85AD0"/>
    <w:rsid w:val="00A87CA6"/>
    <w:rsid w:val="00A924A6"/>
    <w:rsid w:val="00A94369"/>
    <w:rsid w:val="00A960A3"/>
    <w:rsid w:val="00A976A5"/>
    <w:rsid w:val="00A979CA"/>
    <w:rsid w:val="00AA4105"/>
    <w:rsid w:val="00AA5FB7"/>
    <w:rsid w:val="00AB2944"/>
    <w:rsid w:val="00AB6949"/>
    <w:rsid w:val="00AC4D23"/>
    <w:rsid w:val="00AD3260"/>
    <w:rsid w:val="00AF1361"/>
    <w:rsid w:val="00AF4273"/>
    <w:rsid w:val="00B0603C"/>
    <w:rsid w:val="00B07ECD"/>
    <w:rsid w:val="00B11EBA"/>
    <w:rsid w:val="00B1417F"/>
    <w:rsid w:val="00B2047A"/>
    <w:rsid w:val="00B2194C"/>
    <w:rsid w:val="00B231D7"/>
    <w:rsid w:val="00B30195"/>
    <w:rsid w:val="00B3454A"/>
    <w:rsid w:val="00B41FAA"/>
    <w:rsid w:val="00B421CC"/>
    <w:rsid w:val="00B47853"/>
    <w:rsid w:val="00B53407"/>
    <w:rsid w:val="00B5617F"/>
    <w:rsid w:val="00B64FE3"/>
    <w:rsid w:val="00B65E2B"/>
    <w:rsid w:val="00B81541"/>
    <w:rsid w:val="00B86895"/>
    <w:rsid w:val="00B91C8F"/>
    <w:rsid w:val="00B939D8"/>
    <w:rsid w:val="00B95331"/>
    <w:rsid w:val="00B95CC9"/>
    <w:rsid w:val="00B96434"/>
    <w:rsid w:val="00B968F3"/>
    <w:rsid w:val="00B96F97"/>
    <w:rsid w:val="00BA16C0"/>
    <w:rsid w:val="00BB2543"/>
    <w:rsid w:val="00BD1F35"/>
    <w:rsid w:val="00BD20F0"/>
    <w:rsid w:val="00BE0B8B"/>
    <w:rsid w:val="00BE1CE5"/>
    <w:rsid w:val="00BE2B6C"/>
    <w:rsid w:val="00BF2C7D"/>
    <w:rsid w:val="00C02689"/>
    <w:rsid w:val="00C120E4"/>
    <w:rsid w:val="00C136A5"/>
    <w:rsid w:val="00C13A6F"/>
    <w:rsid w:val="00C23431"/>
    <w:rsid w:val="00C24EC5"/>
    <w:rsid w:val="00C32646"/>
    <w:rsid w:val="00C32C2E"/>
    <w:rsid w:val="00C45554"/>
    <w:rsid w:val="00C5301A"/>
    <w:rsid w:val="00C55105"/>
    <w:rsid w:val="00C572C3"/>
    <w:rsid w:val="00C64943"/>
    <w:rsid w:val="00C65800"/>
    <w:rsid w:val="00C70F6A"/>
    <w:rsid w:val="00C9572E"/>
    <w:rsid w:val="00CA3F13"/>
    <w:rsid w:val="00CA5742"/>
    <w:rsid w:val="00CC08E0"/>
    <w:rsid w:val="00CC32CE"/>
    <w:rsid w:val="00CC47A4"/>
    <w:rsid w:val="00CC52A2"/>
    <w:rsid w:val="00CC5E58"/>
    <w:rsid w:val="00CD4AF8"/>
    <w:rsid w:val="00CD4C42"/>
    <w:rsid w:val="00CE5C87"/>
    <w:rsid w:val="00CF64EC"/>
    <w:rsid w:val="00D03D6D"/>
    <w:rsid w:val="00D12BD3"/>
    <w:rsid w:val="00D145B4"/>
    <w:rsid w:val="00D1465E"/>
    <w:rsid w:val="00D15880"/>
    <w:rsid w:val="00D23A29"/>
    <w:rsid w:val="00D264BC"/>
    <w:rsid w:val="00D2774D"/>
    <w:rsid w:val="00D33BF5"/>
    <w:rsid w:val="00D370E6"/>
    <w:rsid w:val="00D45D5B"/>
    <w:rsid w:val="00D54250"/>
    <w:rsid w:val="00D72BFD"/>
    <w:rsid w:val="00D7535E"/>
    <w:rsid w:val="00D8028A"/>
    <w:rsid w:val="00D85EF6"/>
    <w:rsid w:val="00D9510F"/>
    <w:rsid w:val="00D95C95"/>
    <w:rsid w:val="00D96B86"/>
    <w:rsid w:val="00DA21FE"/>
    <w:rsid w:val="00DA28ED"/>
    <w:rsid w:val="00DA5709"/>
    <w:rsid w:val="00DB1EDB"/>
    <w:rsid w:val="00DC42C4"/>
    <w:rsid w:val="00DC52FA"/>
    <w:rsid w:val="00DC5773"/>
    <w:rsid w:val="00DC69B7"/>
    <w:rsid w:val="00DD0800"/>
    <w:rsid w:val="00DD3436"/>
    <w:rsid w:val="00DD77E3"/>
    <w:rsid w:val="00DF3125"/>
    <w:rsid w:val="00DF784C"/>
    <w:rsid w:val="00E14AC2"/>
    <w:rsid w:val="00E22445"/>
    <w:rsid w:val="00E328C5"/>
    <w:rsid w:val="00E41342"/>
    <w:rsid w:val="00E45A8D"/>
    <w:rsid w:val="00E47038"/>
    <w:rsid w:val="00E63A75"/>
    <w:rsid w:val="00E70742"/>
    <w:rsid w:val="00E71AA0"/>
    <w:rsid w:val="00E74FFF"/>
    <w:rsid w:val="00E8001C"/>
    <w:rsid w:val="00E950C7"/>
    <w:rsid w:val="00EA08AA"/>
    <w:rsid w:val="00EA6F37"/>
    <w:rsid w:val="00EA70F4"/>
    <w:rsid w:val="00EB04FD"/>
    <w:rsid w:val="00EB1347"/>
    <w:rsid w:val="00EC7D9E"/>
    <w:rsid w:val="00ED0CA8"/>
    <w:rsid w:val="00ED4428"/>
    <w:rsid w:val="00ED4987"/>
    <w:rsid w:val="00EE07BA"/>
    <w:rsid w:val="00EE5E4C"/>
    <w:rsid w:val="00EE7F3F"/>
    <w:rsid w:val="00EF0A92"/>
    <w:rsid w:val="00F00109"/>
    <w:rsid w:val="00F00FEC"/>
    <w:rsid w:val="00F03F0C"/>
    <w:rsid w:val="00F04EBD"/>
    <w:rsid w:val="00F1129B"/>
    <w:rsid w:val="00F11527"/>
    <w:rsid w:val="00F201EA"/>
    <w:rsid w:val="00F21398"/>
    <w:rsid w:val="00F365C0"/>
    <w:rsid w:val="00F4205A"/>
    <w:rsid w:val="00F43A2E"/>
    <w:rsid w:val="00F52FE7"/>
    <w:rsid w:val="00F57B47"/>
    <w:rsid w:val="00F57D49"/>
    <w:rsid w:val="00F61755"/>
    <w:rsid w:val="00F628CB"/>
    <w:rsid w:val="00F65EEC"/>
    <w:rsid w:val="00F84EFD"/>
    <w:rsid w:val="00F87EE5"/>
    <w:rsid w:val="00F92185"/>
    <w:rsid w:val="00F93D9B"/>
    <w:rsid w:val="00F97C6A"/>
    <w:rsid w:val="00FA6835"/>
    <w:rsid w:val="00FB7298"/>
    <w:rsid w:val="00FC547F"/>
    <w:rsid w:val="00FC54FE"/>
    <w:rsid w:val="00FD2510"/>
    <w:rsid w:val="00FD57E9"/>
    <w:rsid w:val="00FD5FBE"/>
    <w:rsid w:val="00FE1DFE"/>
    <w:rsid w:val="00FE57C8"/>
    <w:rsid w:val="00FE654D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08C9"/>
  <w15:chartTrackingRefBased/>
  <w15:docId w15:val="{6E7EA41C-A63A-42B4-A2DF-7D09B9F3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94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uiPriority w:val="20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356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@romny-v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9</cp:revision>
  <cp:lastPrinted>2025-04-10T13:16:00Z</cp:lastPrinted>
  <dcterms:created xsi:type="dcterms:W3CDTF">2026-05-19T13:09:00Z</dcterms:created>
  <dcterms:modified xsi:type="dcterms:W3CDTF">2026-05-22T06:38:00Z</dcterms:modified>
</cp:coreProperties>
</file>